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sz w:val="24"/>
          <w:szCs w:val="24"/>
          <w:lang w:val="en-US"/>
        </w:rPr>
      </w:pPr>
      <w:r>
        <w:rPr>
          <w:sz w:val="24"/>
          <w:szCs w:val="24"/>
          <w:lang w:val="en-US"/>
        </w:rPr>
        <w:t>Minutes of the Meeting of Cheverell Magna Parish Council</w:t>
      </w:r>
    </w:p>
    <w:p>
      <w:pPr>
        <w:pStyle w:val="Normal1"/>
        <w:jc w:val="center"/>
        <w:rPr>
          <w:sz w:val="24"/>
          <w:szCs w:val="24"/>
          <w:lang w:val="en-US"/>
        </w:rPr>
      </w:pPr>
      <w:r>
        <w:rPr>
          <w:sz w:val="24"/>
          <w:szCs w:val="24"/>
          <w:lang w:val="en-US"/>
        </w:rPr>
        <w:t>Held at the Pavilion, Witchcombe Close, Great Cheverell</w:t>
      </w:r>
    </w:p>
    <w:p>
      <w:pPr>
        <w:pStyle w:val="Normal1"/>
        <w:jc w:val="center"/>
        <w:rPr/>
      </w:pPr>
      <w:r>
        <w:rPr>
          <w:rStyle w:val="DefaultParagraphFont"/>
          <w:sz w:val="24"/>
          <w:szCs w:val="24"/>
          <w:lang w:val="en-US"/>
        </w:rPr>
        <w:t>Monday 7</w:t>
      </w:r>
      <w:r>
        <w:rPr>
          <w:rStyle w:val="DefaultParagraphFont"/>
          <w:position w:val="6"/>
          <w:sz w:val="16"/>
          <w:sz w:val="24"/>
          <w:szCs w:val="24"/>
          <w:lang w:val="en-US"/>
        </w:rPr>
        <w:t>th</w:t>
      </w:r>
      <w:r>
        <w:rPr>
          <w:rStyle w:val="DefaultParagraphFont"/>
          <w:sz w:val="24"/>
          <w:szCs w:val="24"/>
          <w:lang w:val="en-US"/>
        </w:rPr>
        <w:t xml:space="preserve"> February 2022 at 7.30pm</w:t>
      </w:r>
    </w:p>
    <w:tbl>
      <w:tblPr>
        <w:tblW w:w="8505" w:type="dxa"/>
        <w:jc w:val="left"/>
        <w:tblInd w:w="1124" w:type="dxa"/>
        <w:tblLayout w:type="fixed"/>
        <w:tblCellMar>
          <w:top w:w="0" w:type="dxa"/>
          <w:left w:w="108" w:type="dxa"/>
          <w:bottom w:w="0" w:type="dxa"/>
          <w:right w:w="108" w:type="dxa"/>
        </w:tblCellMar>
      </w:tblPr>
      <w:tblGrid>
        <w:gridCol w:w="1418"/>
        <w:gridCol w:w="5528"/>
        <w:gridCol w:w="1559"/>
      </w:tblGrid>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center"/>
              <w:rPr>
                <w:sz w:val="24"/>
                <w:szCs w:val="24"/>
                <w:lang w:val="en-US"/>
              </w:rPr>
            </w:pPr>
            <w:r>
              <w:rPr>
                <w:sz w:val="24"/>
                <w:szCs w:val="24"/>
                <w:lang w:val="en-US"/>
              </w:rPr>
              <w:t>Minute</w:t>
            </w:r>
          </w:p>
          <w:p>
            <w:pPr>
              <w:pStyle w:val="Normal1"/>
              <w:spacing w:lineRule="auto" w:line="240" w:before="0" w:after="0"/>
              <w:jc w:val="center"/>
              <w:rPr>
                <w:sz w:val="24"/>
                <w:szCs w:val="24"/>
                <w:lang w:val="en-US"/>
              </w:rPr>
            </w:pPr>
            <w:r>
              <w:rPr>
                <w:sz w:val="24"/>
                <w:szCs w:val="24"/>
                <w:lang w:val="en-US"/>
              </w:rPr>
              <w:t>No.</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center"/>
              <w:rPr>
                <w:sz w:val="24"/>
                <w:szCs w:val="24"/>
                <w:lang w:val="en-US"/>
              </w:rPr>
            </w:pPr>
            <w:r>
              <w:rPr>
                <w:sz w:val="24"/>
                <w:szCs w:val="24"/>
                <w:lang w:val="en-US"/>
              </w:rPr>
              <w:t>Item</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center"/>
              <w:rPr>
                <w:sz w:val="24"/>
                <w:szCs w:val="24"/>
                <w:lang w:val="en-US"/>
              </w:rPr>
            </w:pPr>
            <w:r>
              <w:rPr>
                <w:sz w:val="24"/>
                <w:szCs w:val="24"/>
                <w:lang w:val="en-US"/>
              </w:rPr>
              <w:t>Action</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22/22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Councillors in Attendance.</w:t>
            </w:r>
          </w:p>
          <w:p>
            <w:pPr>
              <w:pStyle w:val="Normal1"/>
              <w:spacing w:lineRule="auto" w:line="240" w:before="0" w:after="0"/>
              <w:rPr>
                <w:sz w:val="24"/>
                <w:szCs w:val="24"/>
                <w:lang w:val="en-US"/>
              </w:rPr>
            </w:pPr>
            <w:r>
              <w:rPr>
                <w:sz w:val="24"/>
                <w:szCs w:val="24"/>
                <w:lang w:val="en-US"/>
              </w:rPr>
              <w:t>K. Porter, E. Morillo-Hall, S. Burgess,</w:t>
            </w:r>
          </w:p>
          <w:p>
            <w:pPr>
              <w:pStyle w:val="Normal1"/>
              <w:spacing w:lineRule="auto" w:line="240" w:before="0" w:after="0"/>
              <w:rPr>
                <w:sz w:val="24"/>
                <w:szCs w:val="24"/>
                <w:lang w:val="en-US"/>
              </w:rPr>
            </w:pPr>
            <w:r>
              <w:rPr>
                <w:sz w:val="24"/>
                <w:szCs w:val="24"/>
                <w:lang w:val="en-US"/>
              </w:rPr>
              <w:t xml:space="preserve"> </w:t>
            </w:r>
            <w:r>
              <w:rPr>
                <w:sz w:val="24"/>
                <w:szCs w:val="24"/>
                <w:lang w:val="en-US"/>
              </w:rPr>
              <w:t>J. Hart and P. Stevens</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23/22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Public in Attendance.</w:t>
            </w:r>
          </w:p>
          <w:p>
            <w:pPr>
              <w:pStyle w:val="Normal1"/>
              <w:spacing w:lineRule="auto" w:line="240" w:before="0" w:after="0"/>
              <w:rPr>
                <w:sz w:val="24"/>
                <w:szCs w:val="24"/>
                <w:lang w:val="en-US"/>
              </w:rPr>
            </w:pPr>
            <w:r>
              <w:rPr>
                <w:sz w:val="24"/>
                <w:szCs w:val="24"/>
                <w:lang w:val="en-US"/>
              </w:rPr>
              <w:t>4 members of the public</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24/22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Apologies for Absence.</w:t>
            </w:r>
          </w:p>
          <w:p>
            <w:pPr>
              <w:pStyle w:val="Normal1"/>
              <w:spacing w:lineRule="auto" w:line="240" w:before="0" w:after="0"/>
              <w:rPr>
                <w:sz w:val="24"/>
                <w:szCs w:val="24"/>
                <w:lang w:val="en-US"/>
              </w:rPr>
            </w:pPr>
            <w:r>
              <w:rPr>
                <w:sz w:val="24"/>
                <w:szCs w:val="24"/>
                <w:lang w:val="en-US"/>
              </w:rPr>
              <w:t>None</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25/22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Disclosures of Interest.</w:t>
            </w:r>
          </w:p>
          <w:p>
            <w:pPr>
              <w:pStyle w:val="Normal1"/>
              <w:spacing w:lineRule="auto" w:line="240" w:before="0" w:after="0"/>
              <w:rPr>
                <w:sz w:val="24"/>
                <w:szCs w:val="24"/>
                <w:lang w:val="en-US"/>
              </w:rPr>
            </w:pPr>
            <w:r>
              <w:rPr>
                <w:sz w:val="24"/>
                <w:szCs w:val="24"/>
                <w:lang w:val="en-US"/>
              </w:rPr>
              <w:t>None</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26/22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Open Forum.</w:t>
            </w:r>
          </w:p>
          <w:p>
            <w:pPr>
              <w:pStyle w:val="Normal1"/>
              <w:spacing w:lineRule="auto" w:line="240" w:before="0" w:after="0"/>
              <w:rPr>
                <w:sz w:val="24"/>
                <w:szCs w:val="24"/>
                <w:lang w:val="en-US"/>
              </w:rPr>
            </w:pPr>
            <w:r>
              <w:rPr>
                <w:sz w:val="24"/>
                <w:szCs w:val="24"/>
                <w:lang w:val="en-US"/>
              </w:rPr>
              <w:t>The Soap Box Derby asked for insurance cover. Insurance cover was already in place and would be checked. The soap box derby would be promoted on the village website.</w:t>
            </w:r>
          </w:p>
          <w:p>
            <w:pPr>
              <w:pStyle w:val="Normal1"/>
              <w:spacing w:lineRule="auto" w:line="240" w:before="0" w:after="0"/>
              <w:rPr>
                <w:sz w:val="24"/>
                <w:szCs w:val="24"/>
                <w:lang w:val="en-US"/>
              </w:rPr>
            </w:pPr>
            <w:r>
              <w:rPr>
                <w:sz w:val="24"/>
                <w:szCs w:val="24"/>
                <w:lang w:val="en-US"/>
              </w:rPr>
              <w:t>A parishioner spoke about the house being built behind The Bell and how the walls of the property had encroached onto the public highway. Cllr Muns recommended that the Parish Council wrote to the Highway’s authority.</w:t>
            </w:r>
          </w:p>
          <w:p>
            <w:pPr>
              <w:pStyle w:val="Normal1"/>
              <w:spacing w:lineRule="auto" w:line="240" w:before="0" w:after="0"/>
              <w:rPr/>
            </w:pPr>
            <w:r>
              <w:rPr>
                <w:rStyle w:val="DefaultParagraphFont"/>
                <w:sz w:val="24"/>
                <w:szCs w:val="24"/>
                <w:lang w:val="en-US"/>
              </w:rPr>
              <w:t>A parishioner asked about rubbish collection in the village. The litter picking days was to be 9</w:t>
            </w:r>
            <w:r>
              <w:rPr>
                <w:rStyle w:val="DefaultParagraphFont"/>
                <w:position w:val="6"/>
                <w:sz w:val="16"/>
                <w:sz w:val="24"/>
                <w:szCs w:val="24"/>
                <w:lang w:val="en-US"/>
              </w:rPr>
              <w:t>th</w:t>
            </w:r>
            <w:r>
              <w:rPr>
                <w:rStyle w:val="DefaultParagraphFont"/>
                <w:sz w:val="24"/>
                <w:szCs w:val="24"/>
                <w:lang w:val="en-US"/>
              </w:rPr>
              <w:t xml:space="preserve"> April.</w:t>
            </w:r>
          </w:p>
          <w:p>
            <w:pPr>
              <w:pStyle w:val="Normal1"/>
              <w:spacing w:lineRule="auto" w:line="240" w:before="0" w:after="0"/>
              <w:rPr>
                <w:sz w:val="24"/>
                <w:szCs w:val="24"/>
                <w:lang w:val="en-US"/>
              </w:rPr>
            </w:pPr>
            <w:r>
              <w:rPr>
                <w:sz w:val="24"/>
                <w:szCs w:val="24"/>
                <w:lang w:val="en-US"/>
              </w:rPr>
              <w:t>Traffic in the High Street and where do the pedestrians stand in this matter was raised. The new Highway Code gives priority to pedestrians otherwise nothing else could be done.</w:t>
            </w:r>
          </w:p>
          <w:p>
            <w:pPr>
              <w:pStyle w:val="Normal1"/>
              <w:spacing w:lineRule="auto" w:line="240" w:before="0" w:after="0"/>
              <w:rPr>
                <w:sz w:val="24"/>
                <w:szCs w:val="24"/>
                <w:lang w:val="en-US"/>
              </w:rPr>
            </w:pPr>
            <w:r>
              <w:rPr>
                <w:sz w:val="24"/>
                <w:szCs w:val="24"/>
                <w:lang w:val="en-US"/>
              </w:rPr>
              <w:t>A question was raised as to what was happening to the bench being placed on School Lane. The answer to this was that discussions were still taking place and would hopefully be resolved soon</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A. Alexander</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27/22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Minutes of Meeting.</w:t>
            </w:r>
          </w:p>
          <w:p>
            <w:pPr>
              <w:pStyle w:val="Normal1"/>
              <w:spacing w:lineRule="auto" w:line="240" w:before="0" w:after="0"/>
              <w:rPr>
                <w:sz w:val="24"/>
                <w:szCs w:val="24"/>
                <w:lang w:val="en-US"/>
              </w:rPr>
            </w:pPr>
            <w:r>
              <w:rPr>
                <w:sz w:val="24"/>
                <w:szCs w:val="24"/>
                <w:lang w:val="en-US"/>
              </w:rPr>
              <w:t>The minutes of the January meeting were accepted and approved.</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28/22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Wiltshire Council.</w:t>
            </w:r>
          </w:p>
          <w:p>
            <w:pPr>
              <w:pStyle w:val="Normal1"/>
              <w:spacing w:lineRule="auto" w:line="240" w:before="0" w:after="0"/>
              <w:rPr>
                <w:sz w:val="24"/>
                <w:szCs w:val="24"/>
                <w:lang w:val="en-US"/>
              </w:rPr>
            </w:pPr>
            <w:r>
              <w:rPr>
                <w:sz w:val="24"/>
                <w:szCs w:val="24"/>
                <w:lang w:val="en-US"/>
              </w:rPr>
              <w:t>Cllr Muns mentioned that later this month the road in W. Lavington from the crossroads to the Catholic church was to be closed.</w:t>
            </w:r>
          </w:p>
          <w:p>
            <w:pPr>
              <w:pStyle w:val="Normal1"/>
              <w:spacing w:lineRule="auto" w:line="240" w:before="0" w:after="0"/>
              <w:rPr>
                <w:sz w:val="24"/>
                <w:szCs w:val="24"/>
                <w:lang w:val="en-US"/>
              </w:rPr>
            </w:pPr>
            <w:r>
              <w:rPr>
                <w:sz w:val="24"/>
                <w:szCs w:val="24"/>
                <w:lang w:val="en-US"/>
              </w:rPr>
              <w:t>CATG was to be re-named the Local Highway and Footpath Improvement Group “ LHFIG” and that funding will probably be doubled</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29/22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Finance Report.</w:t>
            </w:r>
          </w:p>
          <w:p>
            <w:pPr>
              <w:pStyle w:val="Normal1"/>
              <w:spacing w:lineRule="auto" w:line="240" w:before="0" w:after="0"/>
              <w:rPr>
                <w:sz w:val="24"/>
                <w:szCs w:val="24"/>
                <w:lang w:val="en-US"/>
              </w:rPr>
            </w:pPr>
            <w:r>
              <w:rPr>
                <w:sz w:val="24"/>
                <w:szCs w:val="24"/>
                <w:lang w:val="en-US"/>
              </w:rPr>
              <w:t>K. Porter had rung the bank to be able to gain access to the Council’s account.</w:t>
            </w:r>
          </w:p>
          <w:p>
            <w:pPr>
              <w:pStyle w:val="Normal1"/>
              <w:spacing w:lineRule="auto" w:line="240" w:before="0" w:after="0"/>
              <w:rPr>
                <w:sz w:val="24"/>
                <w:szCs w:val="24"/>
                <w:lang w:val="en-US"/>
              </w:rPr>
            </w:pPr>
            <w:r>
              <w:rPr>
                <w:sz w:val="24"/>
                <w:szCs w:val="24"/>
                <w:lang w:val="en-US"/>
              </w:rPr>
              <w:t>The Current account was £7,836.05 and the Savings account was £19,470.56.</w:t>
            </w:r>
          </w:p>
          <w:p>
            <w:pPr>
              <w:pStyle w:val="Normal1"/>
              <w:spacing w:lineRule="auto" w:line="240" w:before="0" w:after="0"/>
              <w:rPr>
                <w:sz w:val="24"/>
                <w:szCs w:val="24"/>
                <w:lang w:val="en-US"/>
              </w:rPr>
            </w:pPr>
            <w:r>
              <w:rPr>
                <w:sz w:val="24"/>
                <w:szCs w:val="24"/>
                <w:lang w:val="en-US"/>
              </w:rPr>
              <w:t>We have no invoices to be paid this month.</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30/22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Village Litter Pick.</w:t>
            </w:r>
          </w:p>
          <w:p>
            <w:pPr>
              <w:pStyle w:val="Normal1"/>
              <w:spacing w:lineRule="auto" w:line="240" w:before="0" w:after="0"/>
              <w:rPr/>
            </w:pPr>
            <w:r>
              <w:rPr>
                <w:rStyle w:val="DefaultParagraphFont"/>
                <w:sz w:val="24"/>
                <w:szCs w:val="24"/>
                <w:lang w:val="en-US"/>
              </w:rPr>
              <w:t>The date set for the litter pick was 9</w:t>
            </w:r>
            <w:r>
              <w:rPr>
                <w:rStyle w:val="DefaultParagraphFont"/>
                <w:position w:val="6"/>
                <w:sz w:val="16"/>
                <w:sz w:val="24"/>
                <w:szCs w:val="24"/>
                <w:lang w:val="en-US"/>
              </w:rPr>
              <w:t>th</w:t>
            </w:r>
            <w:r>
              <w:rPr>
                <w:rStyle w:val="DefaultParagraphFont"/>
                <w:sz w:val="24"/>
                <w:szCs w:val="24"/>
                <w:lang w:val="en-US"/>
              </w:rPr>
              <w:t xml:space="preserve"> April at 09.30am. See the facebook site for Health and Safety rules.</w:t>
            </w:r>
          </w:p>
          <w:p>
            <w:pPr>
              <w:pStyle w:val="Normal1"/>
              <w:spacing w:lineRule="auto" w:line="240" w:before="0" w:after="0"/>
              <w:rPr>
                <w:sz w:val="24"/>
                <w:szCs w:val="24"/>
                <w:lang w:val="en-US"/>
              </w:rPr>
            </w:pPr>
            <w:r>
              <w:rPr>
                <w:sz w:val="24"/>
                <w:szCs w:val="24"/>
                <w:lang w:val="en-US"/>
              </w:rPr>
              <w:t>A flyer would be put out and P. Carr would be asked to put the noticeboard up in his garden.</w:t>
            </w:r>
          </w:p>
          <w:p>
            <w:pPr>
              <w:pStyle w:val="Normal1"/>
              <w:spacing w:lineRule="auto" w:line="240" w:before="0" w:after="0"/>
              <w:rPr>
                <w:sz w:val="24"/>
                <w:szCs w:val="24"/>
                <w:lang w:val="en-US"/>
              </w:rPr>
            </w:pPr>
            <w:r>
              <w:rPr>
                <w:sz w:val="24"/>
                <w:szCs w:val="24"/>
                <w:lang w:val="en-US"/>
              </w:rPr>
              <w:t>It was proposed by E. Morillo-Hall and seconded by S. Burgess that a budget of £40 be available for food.</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31/22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Skip Hire.</w:t>
            </w:r>
          </w:p>
          <w:p>
            <w:pPr>
              <w:pStyle w:val="Normal1"/>
              <w:spacing w:lineRule="auto" w:line="240" w:before="0" w:after="0"/>
              <w:rPr>
                <w:sz w:val="24"/>
                <w:szCs w:val="24"/>
                <w:lang w:val="en-US"/>
              </w:rPr>
            </w:pPr>
            <w:r>
              <w:rPr>
                <w:sz w:val="24"/>
                <w:szCs w:val="24"/>
                <w:lang w:val="en-US"/>
              </w:rPr>
              <w:t>It was decided that the Soap Box Derby committee and the Parish council would investigate the amount of rubbish we needed to get rid of and S. Burgess and P. Andrews would decide upon the size of skip needed. We would delay the skip hire until March as a result</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S. Burgess</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32/22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Queens Jubilee.</w:t>
            </w:r>
          </w:p>
          <w:p>
            <w:pPr>
              <w:pStyle w:val="Normal1"/>
              <w:spacing w:lineRule="auto" w:line="240" w:before="0" w:after="0"/>
              <w:rPr/>
            </w:pPr>
            <w:r>
              <w:rPr>
                <w:rStyle w:val="DefaultParagraphFont"/>
                <w:sz w:val="24"/>
                <w:szCs w:val="24"/>
                <w:lang w:val="en-US"/>
              </w:rPr>
              <w:t>We will book the Pavilion Friday 3</w:t>
            </w:r>
            <w:r>
              <w:rPr>
                <w:rStyle w:val="DefaultParagraphFont"/>
                <w:position w:val="6"/>
                <w:sz w:val="16"/>
                <w:sz w:val="24"/>
                <w:szCs w:val="24"/>
                <w:lang w:val="en-US"/>
              </w:rPr>
              <w:t>rd</w:t>
            </w:r>
            <w:r>
              <w:rPr>
                <w:rStyle w:val="DefaultParagraphFont"/>
                <w:sz w:val="24"/>
                <w:szCs w:val="24"/>
                <w:lang w:val="en-US"/>
              </w:rPr>
              <w:t xml:space="preserve"> June for celebrations which we will need to arrange.</w:t>
            </w:r>
          </w:p>
          <w:p>
            <w:pPr>
              <w:pStyle w:val="Normal1"/>
              <w:spacing w:lineRule="auto" w:line="240" w:before="0" w:after="0"/>
              <w:rPr>
                <w:sz w:val="24"/>
                <w:szCs w:val="24"/>
                <w:lang w:val="en-US"/>
              </w:rPr>
            </w:pPr>
            <w:r>
              <w:rPr>
                <w:sz w:val="24"/>
                <w:szCs w:val="24"/>
                <w:lang w:val="en-US"/>
              </w:rPr>
              <w:t>K. Porter to investigate groups for live music and ask Pavilion Trust for a donation to the community event.</w:t>
            </w:r>
          </w:p>
          <w:p>
            <w:pPr>
              <w:pStyle w:val="Normal1"/>
              <w:spacing w:lineRule="auto" w:line="240" w:before="0" w:after="0"/>
              <w:rPr>
                <w:sz w:val="24"/>
                <w:szCs w:val="24"/>
                <w:lang w:val="en-US"/>
              </w:rPr>
            </w:pPr>
            <w:r>
              <w:rPr>
                <w:sz w:val="24"/>
                <w:szCs w:val="24"/>
                <w:lang w:val="en-US"/>
              </w:rPr>
              <w:t>A. Alexander to approach the Soap Box Derby committee for a possible donation.</w:t>
            </w:r>
          </w:p>
          <w:p>
            <w:pPr>
              <w:pStyle w:val="Normal1"/>
              <w:spacing w:lineRule="auto" w:line="240" w:before="0" w:after="0"/>
              <w:rPr>
                <w:sz w:val="24"/>
                <w:szCs w:val="24"/>
                <w:lang w:val="en-US"/>
              </w:rPr>
            </w:pPr>
            <w:r>
              <w:rPr>
                <w:sz w:val="24"/>
                <w:szCs w:val="24"/>
                <w:lang w:val="en-US"/>
              </w:rPr>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A. Alexander</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33/22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Flooding Update.</w:t>
            </w:r>
          </w:p>
          <w:p>
            <w:pPr>
              <w:pStyle w:val="Normal1"/>
              <w:spacing w:lineRule="auto" w:line="240" w:before="0" w:after="0"/>
              <w:rPr>
                <w:sz w:val="24"/>
                <w:szCs w:val="24"/>
                <w:lang w:val="en-US"/>
              </w:rPr>
            </w:pPr>
            <w:r>
              <w:rPr>
                <w:sz w:val="24"/>
                <w:szCs w:val="24"/>
                <w:lang w:val="en-US"/>
              </w:rPr>
              <w:t>The Environmental Agency were speaking with E. Morillo-Hall with the idea of setting up a Flooding Group to monitor possible flooding at the Green.</w:t>
            </w:r>
          </w:p>
          <w:p>
            <w:pPr>
              <w:pStyle w:val="Normal1"/>
              <w:spacing w:lineRule="auto" w:line="240" w:before="0" w:after="0"/>
              <w:rPr>
                <w:sz w:val="24"/>
                <w:szCs w:val="24"/>
                <w:lang w:val="en-US"/>
              </w:rPr>
            </w:pPr>
            <w:r>
              <w:rPr>
                <w:sz w:val="24"/>
                <w:szCs w:val="24"/>
                <w:lang w:val="en-US"/>
              </w:rPr>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E. Morillo-Hall</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34/22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Playground Equipment Quotation.</w:t>
            </w:r>
          </w:p>
          <w:p>
            <w:pPr>
              <w:pStyle w:val="Normal1"/>
              <w:spacing w:lineRule="auto" w:line="240" w:before="0" w:after="0"/>
              <w:rPr>
                <w:sz w:val="24"/>
                <w:szCs w:val="24"/>
                <w:lang w:val="en-US"/>
              </w:rPr>
            </w:pPr>
            <w:r>
              <w:rPr>
                <w:sz w:val="24"/>
                <w:szCs w:val="24"/>
                <w:lang w:val="en-US"/>
              </w:rPr>
              <w:t>We are awaiting the re-surfacing company to give a quote.</w:t>
            </w:r>
          </w:p>
          <w:p>
            <w:pPr>
              <w:pStyle w:val="Normal1"/>
              <w:spacing w:lineRule="auto" w:line="240" w:before="0" w:after="0"/>
              <w:rPr>
                <w:sz w:val="24"/>
                <w:szCs w:val="24"/>
                <w:lang w:val="en-US"/>
              </w:rPr>
            </w:pPr>
            <w:r>
              <w:rPr>
                <w:sz w:val="24"/>
                <w:szCs w:val="24"/>
                <w:lang w:val="en-US"/>
              </w:rPr>
              <w:t>The new playground equipment had arrived and been installed today.</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E. Morillo-Hall</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35/22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Pavilion Trust Correspondence.</w:t>
            </w:r>
          </w:p>
          <w:p>
            <w:pPr>
              <w:pStyle w:val="Normal1"/>
              <w:spacing w:lineRule="auto" w:line="240" w:before="0" w:after="0"/>
              <w:rPr>
                <w:sz w:val="24"/>
                <w:szCs w:val="24"/>
                <w:lang w:val="en-US"/>
              </w:rPr>
            </w:pPr>
            <w:r>
              <w:rPr>
                <w:sz w:val="24"/>
                <w:szCs w:val="24"/>
                <w:lang w:val="en-US"/>
              </w:rPr>
              <w:t>Email from P. Read has been received to have the lease changed with the new trustees to be added.</w:t>
            </w:r>
          </w:p>
          <w:p>
            <w:pPr>
              <w:pStyle w:val="Normal1"/>
              <w:spacing w:lineRule="auto" w:line="240" w:before="0" w:after="0"/>
              <w:rPr>
                <w:sz w:val="24"/>
                <w:szCs w:val="24"/>
                <w:lang w:val="en-US"/>
              </w:rPr>
            </w:pPr>
            <w:r>
              <w:rPr>
                <w:sz w:val="24"/>
                <w:szCs w:val="24"/>
                <w:lang w:val="en-US"/>
              </w:rPr>
              <w:t>The Pavilion Trust has been formally told of the 2 councillors who will represent the council on the Pavilion Trust committee. They are P. Stevens and S. Burgess.</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36/22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Extra Lighting on the High Street.</w:t>
            </w:r>
          </w:p>
          <w:p>
            <w:pPr>
              <w:pStyle w:val="Normal1"/>
              <w:spacing w:lineRule="auto" w:line="240" w:before="0" w:after="0"/>
              <w:rPr>
                <w:sz w:val="24"/>
                <w:szCs w:val="24"/>
                <w:lang w:val="en-US"/>
              </w:rPr>
            </w:pPr>
            <w:r>
              <w:rPr>
                <w:sz w:val="24"/>
                <w:szCs w:val="24"/>
                <w:lang w:val="en-US"/>
              </w:rPr>
              <w:t>No action to be taken</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37/22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Ditch Clearing on Green Lane.</w:t>
            </w:r>
          </w:p>
          <w:p>
            <w:pPr>
              <w:pStyle w:val="Normal1"/>
              <w:spacing w:lineRule="auto" w:line="240" w:before="0" w:after="0"/>
              <w:rPr>
                <w:sz w:val="24"/>
                <w:szCs w:val="24"/>
                <w:lang w:val="en-US"/>
              </w:rPr>
            </w:pPr>
            <w:r>
              <w:rPr>
                <w:sz w:val="24"/>
                <w:szCs w:val="24"/>
                <w:lang w:val="en-US"/>
              </w:rPr>
              <w:t>Nothing has happened as yet. This will need to be chased up.</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38/22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Playground Bin and Inspection.</w:t>
            </w:r>
          </w:p>
          <w:p>
            <w:pPr>
              <w:pStyle w:val="Normal1"/>
              <w:spacing w:lineRule="auto" w:line="240" w:before="0" w:after="0"/>
              <w:rPr>
                <w:sz w:val="24"/>
                <w:szCs w:val="24"/>
                <w:lang w:val="en-US"/>
              </w:rPr>
            </w:pPr>
            <w:r>
              <w:rPr>
                <w:sz w:val="24"/>
                <w:szCs w:val="24"/>
                <w:lang w:val="en-US"/>
              </w:rPr>
              <w:t>The inspection of the playground is being done and reports will be received.</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39/22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Standing Reports.</w:t>
            </w:r>
          </w:p>
          <w:p>
            <w:pPr>
              <w:pStyle w:val="Normal1"/>
              <w:spacing w:lineRule="auto" w:line="240" w:before="0" w:after="0"/>
              <w:rPr>
                <w:sz w:val="24"/>
                <w:szCs w:val="24"/>
                <w:lang w:val="en-US"/>
              </w:rPr>
            </w:pPr>
            <w:r>
              <w:rPr>
                <w:sz w:val="24"/>
                <w:szCs w:val="24"/>
                <w:lang w:val="en-US"/>
              </w:rPr>
              <w:t>LHFIG to be covered by P. Stevens and A. Alexander.</w:t>
            </w:r>
          </w:p>
          <w:p>
            <w:pPr>
              <w:pStyle w:val="Normal1"/>
              <w:spacing w:lineRule="auto" w:line="240" w:before="0" w:after="0"/>
              <w:rPr>
                <w:sz w:val="24"/>
                <w:szCs w:val="24"/>
                <w:lang w:val="en-US"/>
              </w:rPr>
            </w:pPr>
            <w:r>
              <w:rPr>
                <w:sz w:val="24"/>
                <w:szCs w:val="24"/>
                <w:lang w:val="en-US"/>
              </w:rPr>
              <w:t>K. Porter wishes to re-instate the Speed-watch data camera. This to be discussed at the next meeting.</w:t>
            </w:r>
          </w:p>
          <w:p>
            <w:pPr>
              <w:pStyle w:val="Normal1"/>
              <w:spacing w:lineRule="auto" w:line="240" w:before="0" w:after="0"/>
              <w:rPr>
                <w:sz w:val="24"/>
                <w:szCs w:val="24"/>
                <w:lang w:val="en-US"/>
              </w:rPr>
            </w:pPr>
            <w:r>
              <w:rPr>
                <w:sz w:val="24"/>
                <w:szCs w:val="24"/>
                <w:lang w:val="en-US"/>
              </w:rPr>
              <w:t>Need to look at SIDS at the next meeting.</w:t>
            </w:r>
          </w:p>
          <w:p>
            <w:pPr>
              <w:pStyle w:val="Normal1"/>
              <w:spacing w:lineRule="auto" w:line="240" w:before="0" w:after="0"/>
              <w:rPr>
                <w:sz w:val="24"/>
                <w:szCs w:val="24"/>
                <w:lang w:val="en-US"/>
              </w:rPr>
            </w:pPr>
            <w:r>
              <w:rPr>
                <w:sz w:val="24"/>
                <w:szCs w:val="24"/>
                <w:lang w:val="en-US"/>
              </w:rPr>
              <w:t>A village resident emailed Cllr Morillo-Hall to say that she had caught someone not clearing up after dog. A letter is to be sent out warning those who are caught to tidy up after their dogs. If caught a second time then the dog warden will be informed for him to take appropriate action.</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P. Stevens &amp; A. Alexander</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40/22</w:t>
            </w:r>
          </w:p>
        </w:tc>
        <w:tc>
          <w:tcPr>
            <w:tcW w:w="552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Victoria Park Residents Association.</w:t>
            </w:r>
          </w:p>
          <w:p>
            <w:pPr>
              <w:pStyle w:val="Normal1"/>
              <w:spacing w:lineRule="auto" w:line="240" w:before="0" w:after="0"/>
              <w:rPr>
                <w:sz w:val="24"/>
                <w:szCs w:val="24"/>
                <w:lang w:val="en-US"/>
              </w:rPr>
            </w:pPr>
            <w:r>
              <w:rPr>
                <w:sz w:val="24"/>
                <w:szCs w:val="24"/>
                <w:lang w:val="en-US"/>
              </w:rPr>
              <w:t>No Report received.</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bl>
    <w:p>
      <w:pPr>
        <w:pStyle w:val="Normal1"/>
        <w:rPr>
          <w:sz w:val="24"/>
          <w:szCs w:val="24"/>
          <w:lang w:val="en-US"/>
        </w:rPr>
      </w:pPr>
      <w:r>
        <w:rPr>
          <w:sz w:val="24"/>
          <w:szCs w:val="24"/>
          <w:lang w:val="en-US"/>
        </w:rPr>
      </w:r>
    </w:p>
    <w:p>
      <w:pPr>
        <w:pStyle w:val="Normal1"/>
        <w:jc w:val="center"/>
        <w:rPr>
          <w:sz w:val="24"/>
          <w:szCs w:val="24"/>
          <w:lang w:val="en-US"/>
        </w:rPr>
      </w:pPr>
      <w:r>
        <w:rPr>
          <w:sz w:val="24"/>
          <w:szCs w:val="24"/>
          <w:lang w:val="en-US"/>
        </w:rPr>
      </w:r>
    </w:p>
    <w:sectPr>
      <w:type w:val="nextPage"/>
      <w:pgSz w:w="11906" w:h="16838"/>
      <w:pgMar w:left="1440" w:right="1440" w:header="0" w:top="1440" w:footer="0" w:bottom="144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GB" w:eastAsia="en-US" w:bidi="ar-SA"/>
      </w:rPr>
    </w:rPrDefault>
    <w:pPrDefault>
      <w:pPr>
        <w:widowControl/>
        <w:suppressAutoHyphens w:val="false"/>
        <w:spacing w:lineRule="auto" w:line="254"/>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4" w:before="0" w:after="16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GB" w:eastAsia="en-US" w:bidi="ar-SA"/>
    </w:rPr>
  </w:style>
  <w:style w:type="character" w:styleId="DefaultParagraphFont">
    <w:name w:val="Default Paragraph Font"/>
    <w:qFormat/>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4" w:before="0" w:after="16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GB" w:eastAsia="en-US" w:bidi="ar-SA"/>
    </w:rPr>
  </w:style>
  <w:style w:type="paragraph" w:styleId="ListParagraph">
    <w:name w:val="List Paragraph"/>
    <w:basedOn w:val="Normal1"/>
    <w:qFormat/>
    <w:pPr>
      <w:tabs>
        <w:tab w:val="clear" w:pos="720"/>
      </w:tabs>
      <w:suppressAutoHyphens w:val="true"/>
      <w:spacing w:before="0" w:after="160"/>
      <w:ind w:left="720" w:hanging="0"/>
      <w:contextualSpacing/>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LibreOffice/7.1.7.2$Windows_X86_64 LibreOffice_project/c6a4e3954236145e2acb0b65f68614365aeee33f</Application>
  <AppVersion>15.0000</AppVersion>
  <Pages>3</Pages>
  <Words>663</Words>
  <Characters>3782</Characters>
  <CharactersWithSpaces>4437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2022-02-12T17:48:00Z</dcterms:created>
  <dc:creator>Paul Stevens</dc:creator>
  <dc:description/>
  <dc:language>en-GB</dc:language>
  <cp:lastModifiedBy>Paul Stevens</cp:lastModifiedBy>
  <cp:lastPrinted>2022-02-12T18:51:00Z</cp:lastPrinted>
  <dcterms:modified xsi:type="dcterms:W3CDTF">2022-02-13T10:33:00Z</dcterms:modified>
  <cp:revision>2</cp:revision>
  <dc:subject/>
  <dc:title/>
</cp:coreProperties>
</file>